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25" w:rsidRPr="005631A3" w:rsidRDefault="00AC7725" w:rsidP="005631A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5631A3">
        <w:rPr>
          <w:color w:val="000000"/>
          <w:sz w:val="20"/>
          <w:szCs w:val="20"/>
        </w:rPr>
        <w:t>УТВЕРЖДЕНА</w:t>
      </w:r>
    </w:p>
    <w:p w:rsidR="00AC7725" w:rsidRPr="005631A3" w:rsidRDefault="00AC7725" w:rsidP="005631A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распоряжением Правительства РФ</w:t>
      </w:r>
    </w:p>
    <w:p w:rsidR="00AC7725" w:rsidRPr="005631A3" w:rsidRDefault="00AC7725" w:rsidP="005631A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от 30.06.2018 № 1322-р (в редакции</w:t>
      </w:r>
    </w:p>
    <w:p w:rsidR="00AC7725" w:rsidRPr="005631A3" w:rsidRDefault="00AC7725" w:rsidP="005631A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распоряжения Правительства РФ</w:t>
      </w:r>
    </w:p>
    <w:p w:rsidR="00AC7725" w:rsidRPr="005631A3" w:rsidRDefault="00AC7725" w:rsidP="005631A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от 09.04.2024 № 856-р)</w:t>
      </w:r>
    </w:p>
    <w:p w:rsidR="00AC7725" w:rsidRPr="00AC7725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C7725" w:rsidRPr="00AC7725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C7725" w:rsidRPr="00AC7725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>ФОРМА СОГЛАСИЯ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 xml:space="preserve">на размещение и обработку персональных данных 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 xml:space="preserve">в единой системе идентификации и аутентификации 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 xml:space="preserve">и биометрических персональных данных в единой биометрической 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 xml:space="preserve">системе, в том числе на передачу векторов единой биометрической </w:t>
      </w:r>
    </w:p>
    <w:p w:rsidR="00AC7725" w:rsidRPr="00AC7725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C7725">
        <w:rPr>
          <w:b/>
          <w:bCs/>
          <w:color w:val="000000"/>
        </w:rPr>
        <w:t>системы, представляемого на бумажном носителе</w:t>
      </w:r>
    </w:p>
    <w:p w:rsidR="00AC7725" w:rsidRPr="005631A3" w:rsidRDefault="00AC7725" w:rsidP="005631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C7725" w:rsidRPr="005631A3" w:rsidRDefault="00AC7725" w:rsidP="005631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C7725" w:rsidRP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631A3">
        <w:rPr>
          <w:b/>
          <w:bCs/>
          <w:color w:val="000000"/>
          <w:sz w:val="28"/>
          <w:szCs w:val="28"/>
        </w:rPr>
        <w:t>СОГЛАСИЕ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631A3">
        <w:rPr>
          <w:b/>
          <w:bCs/>
          <w:color w:val="000000"/>
          <w:sz w:val="28"/>
          <w:szCs w:val="28"/>
        </w:rPr>
        <w:t xml:space="preserve">на размещение и обработку персональных данных </w:t>
      </w:r>
    </w:p>
    <w:p w:rsid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631A3">
        <w:rPr>
          <w:b/>
          <w:bCs/>
          <w:color w:val="000000"/>
          <w:sz w:val="28"/>
          <w:szCs w:val="28"/>
        </w:rPr>
        <w:t xml:space="preserve">в единой системе идентификации и аутентификации </w:t>
      </w:r>
    </w:p>
    <w:p w:rsidR="00AC7725" w:rsidRPr="005631A3" w:rsidRDefault="00AC7725" w:rsidP="005631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631A3">
        <w:rPr>
          <w:b/>
          <w:bCs/>
          <w:color w:val="000000"/>
          <w:sz w:val="28"/>
          <w:szCs w:val="28"/>
        </w:rPr>
        <w:t>и биометрических персональных данных в единой биометрической системе, в том числе на передачу векторов единой биометрической системы, представляемое на бумажном носителе</w:t>
      </w:r>
    </w:p>
    <w:p w:rsidR="00AC7725" w:rsidRPr="00AC7725" w:rsidRDefault="00AC7725" w:rsidP="005631A3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5631A3" w:rsidRPr="005631A3" w:rsidRDefault="005631A3" w:rsidP="005631A3">
      <w:pPr>
        <w:tabs>
          <w:tab w:val="left" w:pos="8889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31A3">
        <w:rPr>
          <w:color w:val="000000"/>
        </w:rPr>
        <w:t xml:space="preserve">Я,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5631A3" w:rsidRDefault="005631A3" w:rsidP="006F3850">
      <w:pPr>
        <w:autoSpaceDE w:val="0"/>
        <w:autoSpaceDN w:val="0"/>
        <w:adjustRightInd w:val="0"/>
        <w:spacing w:after="100"/>
        <w:ind w:left="851"/>
        <w:jc w:val="center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(фамилия, имя, отчество (при наличии) полностью)</w:t>
      </w:r>
    </w:p>
    <w:p w:rsidR="005631A3" w:rsidRPr="005631A3" w:rsidRDefault="005631A3" w:rsidP="005631A3">
      <w:pPr>
        <w:tabs>
          <w:tab w:val="left" w:pos="3969"/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  <w:r>
        <w:rPr>
          <w:rStyle w:val="a8"/>
          <w:color w:val="000000"/>
        </w:rPr>
        <w:endnoteReference w:customMarkFollows="1" w:id="1"/>
        <w:t>1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5631A3" w:rsidRDefault="005631A3" w:rsidP="005631A3">
      <w:pPr>
        <w:tabs>
          <w:tab w:val="left" w:pos="1386"/>
          <w:tab w:val="left" w:pos="4928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5631A3">
        <w:rPr>
          <w:color w:val="000000"/>
          <w:sz w:val="20"/>
          <w:szCs w:val="20"/>
        </w:rPr>
        <w:t>(вид документа)</w:t>
      </w:r>
      <w:r>
        <w:rPr>
          <w:color w:val="000000"/>
          <w:sz w:val="20"/>
          <w:szCs w:val="20"/>
        </w:rPr>
        <w:tab/>
      </w:r>
      <w:r w:rsidRPr="005631A3">
        <w:rPr>
          <w:color w:val="000000"/>
          <w:sz w:val="20"/>
          <w:szCs w:val="20"/>
        </w:rPr>
        <w:t>(серия (при наличии) и номер документа)</w:t>
      </w:r>
    </w:p>
    <w:p w:rsidR="005631A3" w:rsidRPr="00AC7725" w:rsidRDefault="005631A3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выдан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5631A3" w:rsidRPr="005631A3" w:rsidRDefault="005631A3" w:rsidP="005631A3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5631A3" w:rsidRDefault="005631A3" w:rsidP="005631A3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5631A3">
        <w:rPr>
          <w:color w:val="000000"/>
          <w:sz w:val="20"/>
          <w:szCs w:val="20"/>
        </w:rPr>
        <w:t>(кем и когда выдан документ)</w:t>
      </w:r>
    </w:p>
    <w:p w:rsidR="00FE6B39" w:rsidRPr="00AC7725" w:rsidRDefault="00FE6B39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проживающий(-ая) по адресу: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5631A3" w:rsidRPr="00AC7725" w:rsidRDefault="00FE6B39" w:rsidP="00FE6B39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="005631A3" w:rsidRPr="00AC7725">
        <w:rPr>
          <w:color w:val="000000"/>
        </w:rPr>
        <w:t>.</w:t>
      </w:r>
    </w:p>
    <w:p w:rsidR="005631A3" w:rsidRPr="00AC7725" w:rsidRDefault="005631A3" w:rsidP="006F3850">
      <w:pPr>
        <w:tabs>
          <w:tab w:val="left" w:pos="8789"/>
        </w:tabs>
        <w:autoSpaceDE w:val="0"/>
        <w:autoSpaceDN w:val="0"/>
        <w:adjustRightInd w:val="0"/>
        <w:spacing w:before="100"/>
        <w:ind w:firstLine="567"/>
        <w:jc w:val="both"/>
        <w:rPr>
          <w:color w:val="000000"/>
        </w:rPr>
      </w:pPr>
      <w:r w:rsidRPr="00AC7725">
        <w:rPr>
          <w:color w:val="000000"/>
        </w:rPr>
        <w:t xml:space="preserve">1. Свободно,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своей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волей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и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в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своем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интересе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>даю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 конкретное,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>информированное</w:t>
      </w:r>
      <w:r w:rsidR="00FE6B39">
        <w:rPr>
          <w:color w:val="000000"/>
        </w:rPr>
        <w:t xml:space="preserve">  </w:t>
      </w:r>
      <w:r w:rsidRPr="00AC7725">
        <w:rPr>
          <w:color w:val="000000"/>
        </w:rPr>
        <w:t xml:space="preserve"> и</w:t>
      </w:r>
      <w:r w:rsidR="00FE6B39">
        <w:rPr>
          <w:color w:val="000000"/>
        </w:rPr>
        <w:t xml:space="preserve">  </w:t>
      </w:r>
      <w:r w:rsidRPr="00AC7725">
        <w:rPr>
          <w:color w:val="000000"/>
        </w:rPr>
        <w:t xml:space="preserve"> сознательное</w:t>
      </w:r>
      <w:r w:rsidR="00FE6B39">
        <w:rPr>
          <w:color w:val="000000"/>
        </w:rPr>
        <w:t xml:space="preserve">   </w:t>
      </w:r>
      <w:r w:rsidRPr="00AC7725">
        <w:rPr>
          <w:color w:val="000000"/>
        </w:rPr>
        <w:t xml:space="preserve">согласие </w:t>
      </w:r>
      <w:r w:rsidR="00FE6B39">
        <w:rPr>
          <w:color w:val="000000"/>
        </w:rPr>
        <w:t xml:space="preserve">  </w:t>
      </w:r>
      <w:r w:rsidRPr="00AC7725">
        <w:rPr>
          <w:color w:val="000000"/>
        </w:rPr>
        <w:t xml:space="preserve">на </w:t>
      </w:r>
      <w:r w:rsidR="00FE6B39">
        <w:rPr>
          <w:color w:val="000000"/>
        </w:rPr>
        <w:t xml:space="preserve">  </w:t>
      </w:r>
      <w:r w:rsidRPr="00AC7725">
        <w:rPr>
          <w:color w:val="000000"/>
        </w:rPr>
        <w:t>обработку</w:t>
      </w:r>
      <w:r w:rsidR="00FE6B39">
        <w:rPr>
          <w:color w:val="000000"/>
        </w:rPr>
        <w:t xml:space="preserve">  </w:t>
      </w:r>
      <w:r w:rsidRPr="00AC7725">
        <w:rPr>
          <w:color w:val="000000"/>
        </w:rPr>
        <w:t xml:space="preserve"> следующих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 </w:t>
      </w:r>
      <w:r w:rsidR="00FE6B39">
        <w:rPr>
          <w:color w:val="000000"/>
        </w:rPr>
        <w:t xml:space="preserve"> </w:t>
      </w:r>
      <w:r w:rsidRPr="00AC7725">
        <w:rPr>
          <w:color w:val="000000"/>
        </w:rPr>
        <w:t xml:space="preserve">персональных </w:t>
      </w:r>
      <w:r w:rsidR="00FE6B39">
        <w:rPr>
          <w:color w:val="000000"/>
        </w:rPr>
        <w:t xml:space="preserve">   </w:t>
      </w:r>
      <w:r w:rsidRPr="00AC7725">
        <w:rPr>
          <w:color w:val="000000"/>
        </w:rPr>
        <w:t xml:space="preserve">данных </w:t>
      </w:r>
      <w:r w:rsidR="00FE6B39">
        <w:rPr>
          <w:color w:val="000000"/>
        </w:rPr>
        <w:t xml:space="preserve">   </w:t>
      </w:r>
      <w:r w:rsidRPr="00AC7725">
        <w:rPr>
          <w:color w:val="000000"/>
        </w:rPr>
        <w:t xml:space="preserve">в </w:t>
      </w:r>
      <w:r w:rsidR="00FE6B39">
        <w:rPr>
          <w:color w:val="000000"/>
        </w:rPr>
        <w:t xml:space="preserve">   </w:t>
      </w:r>
      <w:r w:rsidRPr="00AC7725">
        <w:rPr>
          <w:color w:val="000000"/>
        </w:rPr>
        <w:t>отношении</w:t>
      </w:r>
      <w:r w:rsidR="00FE6B39">
        <w:rPr>
          <w:color w:val="000000"/>
        </w:rPr>
        <w:t xml:space="preserve">    </w:t>
      </w:r>
      <w:r w:rsidR="00FE6B39" w:rsidRPr="005631A3">
        <w:rPr>
          <w:color w:val="000000"/>
          <w:u w:val="single"/>
        </w:rPr>
        <w:t>  </w:t>
      </w:r>
      <w:r w:rsidR="00FE6B39" w:rsidRPr="005631A3">
        <w:rPr>
          <w:color w:val="000000"/>
          <w:u w:val="single"/>
        </w:rPr>
        <w:tab/>
        <w:t>  </w:t>
      </w:r>
      <w:r w:rsidR="00756F11" w:rsidRPr="00756F11">
        <w:rPr>
          <w:rStyle w:val="a8"/>
          <w:color w:val="000000"/>
        </w:rPr>
        <w:endnoteReference w:customMarkFollows="1" w:id="2"/>
        <w:t>2</w:t>
      </w:r>
      <w:r w:rsidRPr="00AC7725">
        <w:rPr>
          <w:color w:val="000000"/>
        </w:rPr>
        <w:t>:</w:t>
      </w:r>
    </w:p>
    <w:p w:rsidR="005631A3" w:rsidRPr="00FE6B39" w:rsidRDefault="005631A3" w:rsidP="00756F11">
      <w:pPr>
        <w:autoSpaceDE w:val="0"/>
        <w:autoSpaceDN w:val="0"/>
        <w:adjustRightInd w:val="0"/>
        <w:ind w:left="4466" w:right="141"/>
        <w:jc w:val="center"/>
        <w:rPr>
          <w:color w:val="000000"/>
          <w:sz w:val="20"/>
          <w:szCs w:val="20"/>
        </w:rPr>
      </w:pPr>
      <w:r w:rsidRPr="00FE6B39">
        <w:rPr>
          <w:color w:val="000000"/>
          <w:sz w:val="20"/>
          <w:szCs w:val="20"/>
        </w:rPr>
        <w:t>(себя, несовершеннолетнего)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а) фамилия, имя, отчество (при наличии), пол, гражданство, дата и место рождения, номер документа, удостоверяющего личность, сведения о дате выдачи указанного документа и выдавшем его органе, адрес регистрации по месту жительства (за исключением не имеющих адреса регистрации по месту жительства на территории Российской Федерации граждан Российской Федерации, иностранных граждан и лиц без гражданства), идентификационный номер налогоплательщика (при наличии), страховой номер индивидуального лицевого счета, контактные данные (номер абонентского устройства подвижной радиотелефонной связи, адрес электронной почты);</w:t>
      </w:r>
    </w:p>
    <w:p w:rsidR="005631A3" w:rsidRPr="00AC7725" w:rsidRDefault="005631A3" w:rsidP="00FE6B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б) изображение лица и (или) голос (биометрические персональные данные);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в) векторы единой биометрической системы, полученные в результате преобразования биометрических персональных данных, указанных в подпункте "б" настоящего пункта.</w:t>
      </w:r>
    </w:p>
    <w:p w:rsidR="00422DC2" w:rsidRPr="00AC7725" w:rsidRDefault="005631A3" w:rsidP="00A31EFD">
      <w:pPr>
        <w:keepNext/>
        <w:tabs>
          <w:tab w:val="left" w:pos="894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lastRenderedPageBreak/>
        <w:t>2. Сведения о несовершеннолетнем лице, в отношении которого предоставляется настоящее</w:t>
      </w:r>
      <w:r w:rsidR="00FE6B39">
        <w:rPr>
          <w:color w:val="000000"/>
        </w:rPr>
        <w:t xml:space="preserve"> </w:t>
      </w:r>
      <w:r w:rsidR="00422DC2">
        <w:rPr>
          <w:color w:val="000000"/>
        </w:rPr>
        <w:t>согласие</w:t>
      </w:r>
      <w:r w:rsidR="00422DC2">
        <w:rPr>
          <w:rStyle w:val="a8"/>
          <w:color w:val="000000"/>
        </w:rPr>
        <w:endnoteReference w:customMarkFollows="1" w:id="3"/>
        <w:t>3</w:t>
      </w:r>
      <w:r w:rsidRPr="00AC7725">
        <w:rPr>
          <w:color w:val="000000"/>
        </w:rPr>
        <w:t>,</w:t>
      </w:r>
      <w:r w:rsidR="00422DC2">
        <w:rPr>
          <w:color w:val="000000"/>
        </w:rPr>
        <w:t xml:space="preserve"> </w:t>
      </w:r>
      <w:r w:rsidR="00422DC2" w:rsidRPr="005631A3">
        <w:rPr>
          <w:color w:val="000000"/>
          <w:u w:val="single"/>
        </w:rPr>
        <w:t>  </w:t>
      </w:r>
      <w:r w:rsidR="00422DC2" w:rsidRPr="005631A3">
        <w:rPr>
          <w:color w:val="000000"/>
          <w:u w:val="single"/>
        </w:rPr>
        <w:tab/>
        <w:t>  </w:t>
      </w:r>
    </w:p>
    <w:p w:rsidR="00422DC2" w:rsidRPr="005631A3" w:rsidRDefault="00422DC2" w:rsidP="00A31EFD">
      <w:pPr>
        <w:keepNext/>
        <w:tabs>
          <w:tab w:val="left" w:pos="8889"/>
        </w:tabs>
        <w:autoSpaceDE w:val="0"/>
        <w:autoSpaceDN w:val="0"/>
        <w:adjustRightInd w:val="0"/>
        <w:spacing w:before="10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422DC2" w:rsidRDefault="005631A3" w:rsidP="00422DC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(фамилия, имя, отчество (при наличии) несовершеннолетнего лица полностью)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документ, удостоверяющий личность несовершеннолетнего лица,</w:t>
      </w:r>
    </w:p>
    <w:p w:rsidR="00422DC2" w:rsidRPr="005631A3" w:rsidRDefault="00422DC2" w:rsidP="00422DC2">
      <w:pPr>
        <w:tabs>
          <w:tab w:val="left" w:pos="3969"/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422DC2" w:rsidRPr="005631A3" w:rsidRDefault="00422DC2" w:rsidP="006F3850">
      <w:pPr>
        <w:tabs>
          <w:tab w:val="left" w:pos="1386"/>
          <w:tab w:val="left" w:pos="4858"/>
        </w:tabs>
        <w:autoSpaceDE w:val="0"/>
        <w:autoSpaceDN w:val="0"/>
        <w:adjustRightInd w:val="0"/>
        <w:spacing w:after="1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5631A3">
        <w:rPr>
          <w:color w:val="000000"/>
          <w:sz w:val="20"/>
          <w:szCs w:val="20"/>
        </w:rPr>
        <w:t>(вид документа)</w:t>
      </w:r>
      <w:r>
        <w:rPr>
          <w:color w:val="000000"/>
          <w:sz w:val="20"/>
          <w:szCs w:val="20"/>
        </w:rPr>
        <w:tab/>
      </w:r>
      <w:r w:rsidRPr="005631A3">
        <w:rPr>
          <w:color w:val="000000"/>
          <w:sz w:val="20"/>
          <w:szCs w:val="20"/>
        </w:rPr>
        <w:t>(серия (при наличии) и номер документа)</w:t>
      </w:r>
    </w:p>
    <w:p w:rsidR="00422DC2" w:rsidRPr="005631A3" w:rsidRDefault="005631A3" w:rsidP="00422DC2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AC7725">
        <w:rPr>
          <w:color w:val="000000"/>
        </w:rPr>
        <w:t>выдан</w:t>
      </w:r>
      <w:r w:rsidR="00422DC2">
        <w:rPr>
          <w:color w:val="000000"/>
        </w:rPr>
        <w:t xml:space="preserve"> </w:t>
      </w:r>
      <w:r w:rsidR="00422DC2" w:rsidRPr="005631A3">
        <w:rPr>
          <w:color w:val="000000"/>
          <w:u w:val="single"/>
        </w:rPr>
        <w:t>  </w:t>
      </w:r>
      <w:r w:rsidR="00422DC2" w:rsidRPr="005631A3">
        <w:rPr>
          <w:color w:val="000000"/>
          <w:u w:val="single"/>
        </w:rPr>
        <w:tab/>
        <w:t>  </w:t>
      </w:r>
      <w:r w:rsidR="00422DC2" w:rsidRPr="005631A3">
        <w:rPr>
          <w:color w:val="000000"/>
        </w:rPr>
        <w:t>,</w:t>
      </w:r>
    </w:p>
    <w:p w:rsidR="005631A3" w:rsidRPr="00422DC2" w:rsidRDefault="005631A3" w:rsidP="00422DC2">
      <w:pPr>
        <w:autoSpaceDE w:val="0"/>
        <w:autoSpaceDN w:val="0"/>
        <w:adjustRightInd w:val="0"/>
        <w:ind w:left="709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(кем и когда выдан документ)</w:t>
      </w:r>
    </w:p>
    <w:p w:rsidR="00422DC2" w:rsidRPr="00AC7725" w:rsidRDefault="00422DC2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адрес места жительства несовершеннолетнего лица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422DC2" w:rsidRPr="00AC7725" w:rsidRDefault="00422DC2" w:rsidP="00422DC2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AC7725">
        <w:rPr>
          <w:color w:val="000000"/>
        </w:rPr>
        <w:t>.</w:t>
      </w:r>
    </w:p>
    <w:p w:rsidR="00422DC2" w:rsidRPr="005631A3" w:rsidRDefault="005631A3" w:rsidP="006F3850">
      <w:pPr>
        <w:tabs>
          <w:tab w:val="left" w:pos="8889"/>
        </w:tabs>
        <w:autoSpaceDE w:val="0"/>
        <w:autoSpaceDN w:val="0"/>
        <w:adjustRightInd w:val="0"/>
        <w:spacing w:before="100"/>
        <w:ind w:firstLine="567"/>
        <w:jc w:val="both"/>
        <w:rPr>
          <w:color w:val="000000"/>
        </w:rPr>
      </w:pPr>
      <w:r w:rsidRPr="00AC7725">
        <w:rPr>
          <w:color w:val="000000"/>
        </w:rPr>
        <w:t xml:space="preserve">Подтверждаю,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что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являюсь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>законным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 представителем</w:t>
      </w:r>
      <w:r w:rsidR="00422DC2">
        <w:rPr>
          <w:color w:val="000000"/>
        </w:rPr>
        <w:t xml:space="preserve">  </w:t>
      </w:r>
      <w:r w:rsidRPr="00AC7725">
        <w:rPr>
          <w:color w:val="000000"/>
        </w:rPr>
        <w:t xml:space="preserve"> </w:t>
      </w:r>
      <w:r w:rsidR="00422DC2">
        <w:rPr>
          <w:color w:val="000000"/>
        </w:rPr>
        <w:t xml:space="preserve"> </w:t>
      </w:r>
      <w:r w:rsidRPr="00AC7725">
        <w:rPr>
          <w:color w:val="000000"/>
        </w:rPr>
        <w:t xml:space="preserve">несовершеннолетнего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>лица,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 в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>отношении</w:t>
      </w:r>
      <w:r w:rsidR="00422DC2">
        <w:rPr>
          <w:color w:val="000000"/>
        </w:rPr>
        <w:t xml:space="preserve">    </w:t>
      </w:r>
      <w:r w:rsidRPr="00AC7725">
        <w:rPr>
          <w:color w:val="000000"/>
        </w:rPr>
        <w:t xml:space="preserve">которого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предоставляется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настоящее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согласие,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 xml:space="preserve">на </w:t>
      </w:r>
      <w:r w:rsidR="00422DC2">
        <w:rPr>
          <w:color w:val="000000"/>
        </w:rPr>
        <w:t xml:space="preserve">   </w:t>
      </w:r>
      <w:r w:rsidRPr="00AC7725">
        <w:rPr>
          <w:color w:val="000000"/>
        </w:rPr>
        <w:t>основании</w:t>
      </w:r>
      <w:r w:rsidR="00422DC2">
        <w:rPr>
          <w:color w:val="000000"/>
        </w:rPr>
        <w:t xml:space="preserve">   </w:t>
      </w:r>
      <w:r w:rsidR="00422DC2" w:rsidRPr="005631A3">
        <w:rPr>
          <w:color w:val="000000"/>
          <w:u w:val="single"/>
        </w:rPr>
        <w:t>  </w:t>
      </w:r>
      <w:r w:rsidR="00422DC2" w:rsidRPr="005631A3">
        <w:rPr>
          <w:color w:val="000000"/>
          <w:u w:val="single"/>
        </w:rPr>
        <w:tab/>
        <w:t>  </w:t>
      </w:r>
      <w:r w:rsidR="00422DC2" w:rsidRPr="005631A3">
        <w:rPr>
          <w:color w:val="000000"/>
        </w:rPr>
        <w:t>,</w:t>
      </w:r>
    </w:p>
    <w:p w:rsidR="005631A3" w:rsidRPr="00422DC2" w:rsidRDefault="005631A3" w:rsidP="006F3850">
      <w:pPr>
        <w:autoSpaceDE w:val="0"/>
        <w:autoSpaceDN w:val="0"/>
        <w:adjustRightInd w:val="0"/>
        <w:spacing w:after="100"/>
        <w:ind w:left="4253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(вид документа)</w:t>
      </w:r>
    </w:p>
    <w:p w:rsidR="00422DC2" w:rsidRPr="005631A3" w:rsidRDefault="00422DC2" w:rsidP="00422DC2">
      <w:pPr>
        <w:tabs>
          <w:tab w:val="left" w:pos="3969"/>
          <w:tab w:val="left" w:pos="8945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  <w:r>
        <w:rPr>
          <w:color w:val="000000"/>
        </w:rPr>
        <w:t xml:space="preserve"> </w:t>
      </w:r>
      <w:r w:rsidRPr="00AC7725">
        <w:rPr>
          <w:color w:val="000000"/>
        </w:rPr>
        <w:t>выдан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5631A3" w:rsidRPr="00422DC2" w:rsidRDefault="005631A3" w:rsidP="006F3850">
      <w:pPr>
        <w:autoSpaceDE w:val="0"/>
        <w:autoSpaceDN w:val="0"/>
        <w:adjustRightInd w:val="0"/>
        <w:spacing w:after="100"/>
        <w:ind w:right="4928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(серия (при наличии) и номер документа)</w:t>
      </w:r>
    </w:p>
    <w:p w:rsidR="00422DC2" w:rsidRPr="00AC7725" w:rsidRDefault="00422DC2" w:rsidP="00422DC2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AC7725">
        <w:rPr>
          <w:color w:val="000000"/>
        </w:rPr>
        <w:t>.</w:t>
      </w:r>
    </w:p>
    <w:p w:rsidR="005631A3" w:rsidRPr="00422DC2" w:rsidRDefault="005631A3" w:rsidP="006F3850">
      <w:pPr>
        <w:autoSpaceDE w:val="0"/>
        <w:autoSpaceDN w:val="0"/>
        <w:adjustRightInd w:val="0"/>
        <w:spacing w:after="100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(кем и когда выдан документ)</w:t>
      </w:r>
    </w:p>
    <w:p w:rsidR="005631A3" w:rsidRPr="00AC7725" w:rsidRDefault="005631A3" w:rsidP="00A31EFD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3. Даю согласие на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персональных данных, указанных в пункте 1 настоящего согласия, в единой системе идентификации и аутентификации и единой биометрической системе в целях регистрации в единой системе идентификации и аутентификации для размещения биометрических персональных данных</w:t>
      </w:r>
      <w:r w:rsidR="00422DC2">
        <w:rPr>
          <w:color w:val="000000"/>
        </w:rPr>
        <w:t xml:space="preserve"> в единой биометрической системе</w:t>
      </w:r>
      <w:r w:rsidR="00422DC2">
        <w:rPr>
          <w:rStyle w:val="a8"/>
          <w:color w:val="000000"/>
        </w:rPr>
        <w:endnoteReference w:customMarkFollows="1" w:id="4"/>
        <w:t>4</w:t>
      </w:r>
      <w:r w:rsidRPr="00AC7725">
        <w:rPr>
          <w:color w:val="000000"/>
        </w:rPr>
        <w:t>, а также в целях идентификации и (или) аутентификации с использованием единой биометрической системы, передачи векторов единой биометрической системы для аутентификации с использованием регионального сегмента единой биометрической системы, информационной системы аккредитованного государственного органа, Центрального банка Российской Федерации в случае прохождения им аккредитации, организации, осуществляющей аутентификацию на основе биометрических персональных данных физических лиц: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 xml:space="preserve">а) Министерству цифрового развития, связи и массовых коммуникаций Российской Федерации - оператору единой системы идентификации и аутентификации (Российская Федерация, 123112, г.Москва, Пресненская наб., д.10, стр.2) - на обработку персональных данных, указанных в подпункте </w:t>
      </w:r>
      <w:r w:rsidR="00422DC2">
        <w:rPr>
          <w:color w:val="000000"/>
        </w:rPr>
        <w:t>"а" пункта 1 настоящего согласия</w:t>
      </w:r>
      <w:r w:rsidR="00422DC2" w:rsidRPr="00422DC2">
        <w:rPr>
          <w:color w:val="000000"/>
          <w:vertAlign w:val="superscript"/>
        </w:rPr>
        <w:t>4</w:t>
      </w:r>
      <w:r w:rsidRPr="00AC7725">
        <w:rPr>
          <w:color w:val="000000"/>
        </w:rPr>
        <w:t>;</w:t>
      </w:r>
    </w:p>
    <w:p w:rsidR="00422DC2" w:rsidRPr="00AC7725" w:rsidRDefault="005631A3" w:rsidP="00422DC2">
      <w:pPr>
        <w:tabs>
          <w:tab w:val="left" w:pos="894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б) оператору единой биометрической системы</w:t>
      </w:r>
      <w:r w:rsidR="00422DC2">
        <w:rPr>
          <w:color w:val="000000"/>
        </w:rPr>
        <w:t xml:space="preserve"> </w:t>
      </w:r>
      <w:r w:rsidR="00422DC2" w:rsidRPr="005631A3">
        <w:rPr>
          <w:color w:val="000000"/>
          <w:u w:val="single"/>
        </w:rPr>
        <w:t>  </w:t>
      </w:r>
      <w:r w:rsidR="00422DC2" w:rsidRPr="005631A3">
        <w:rPr>
          <w:color w:val="000000"/>
          <w:u w:val="single"/>
        </w:rPr>
        <w:tab/>
        <w:t>  </w:t>
      </w:r>
    </w:p>
    <w:p w:rsidR="00422DC2" w:rsidRPr="005631A3" w:rsidRDefault="00422DC2" w:rsidP="006F3850">
      <w:pPr>
        <w:tabs>
          <w:tab w:val="left" w:pos="8889"/>
        </w:tabs>
        <w:autoSpaceDE w:val="0"/>
        <w:autoSpaceDN w:val="0"/>
        <w:adjustRightInd w:val="0"/>
        <w:spacing w:before="10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422DC2" w:rsidRDefault="005631A3" w:rsidP="00422DC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(полное наименование юридического лица)</w:t>
      </w:r>
    </w:p>
    <w:p w:rsidR="00422DC2" w:rsidRPr="00AC7725" w:rsidRDefault="005631A3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находящемуся</w:t>
      </w:r>
      <w:r w:rsidR="00422DC2">
        <w:rPr>
          <w:color w:val="000000"/>
        </w:rPr>
        <w:t xml:space="preserve"> </w:t>
      </w:r>
      <w:r w:rsidR="00422DC2" w:rsidRPr="005631A3">
        <w:rPr>
          <w:color w:val="000000"/>
          <w:u w:val="single"/>
        </w:rPr>
        <w:t>  </w:t>
      </w:r>
      <w:r w:rsidR="00422DC2" w:rsidRPr="005631A3">
        <w:rPr>
          <w:color w:val="000000"/>
          <w:u w:val="single"/>
        </w:rPr>
        <w:tab/>
        <w:t>  </w:t>
      </w:r>
    </w:p>
    <w:p w:rsidR="005631A3" w:rsidRPr="00AC7725" w:rsidRDefault="00422DC2" w:rsidP="00422DC2">
      <w:pPr>
        <w:tabs>
          <w:tab w:val="left" w:pos="8735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  <w:r>
        <w:rPr>
          <w:color w:val="000000"/>
        </w:rPr>
        <w:t xml:space="preserve"> </w:t>
      </w:r>
      <w:r w:rsidR="005631A3" w:rsidRPr="00AC7725">
        <w:rPr>
          <w:color w:val="000000"/>
        </w:rPr>
        <w:t>-</w:t>
      </w:r>
    </w:p>
    <w:p w:rsidR="005631A3" w:rsidRPr="00422DC2" w:rsidRDefault="005631A3" w:rsidP="006F3850">
      <w:pPr>
        <w:autoSpaceDE w:val="0"/>
        <w:autoSpaceDN w:val="0"/>
        <w:adjustRightInd w:val="0"/>
        <w:spacing w:after="100"/>
        <w:jc w:val="center"/>
        <w:rPr>
          <w:color w:val="000000"/>
          <w:sz w:val="20"/>
          <w:szCs w:val="20"/>
        </w:rPr>
      </w:pPr>
      <w:r w:rsidRPr="00422DC2">
        <w:rPr>
          <w:color w:val="000000"/>
          <w:sz w:val="20"/>
          <w:szCs w:val="20"/>
        </w:rPr>
        <w:t>(место нахождения и адрес юридического лица)</w:t>
      </w:r>
    </w:p>
    <w:p w:rsidR="005631A3" w:rsidRPr="00AC7725" w:rsidRDefault="005631A3" w:rsidP="006F3850">
      <w:pPr>
        <w:autoSpaceDE w:val="0"/>
        <w:autoSpaceDN w:val="0"/>
        <w:adjustRightInd w:val="0"/>
        <w:spacing w:after="100"/>
        <w:jc w:val="both"/>
        <w:rPr>
          <w:color w:val="000000"/>
        </w:rPr>
      </w:pPr>
      <w:r w:rsidRPr="00AC7725">
        <w:rPr>
          <w:color w:val="000000"/>
        </w:rPr>
        <w:t>на обработку (в том числе передачу (предоставление, доступ) результата обработки и векторов единой биометрической системы) персональных данных, указанных в подпунктах "б" и "в" пункта 1 настоящего согласия, а также даты рождения, сведений о гражданстве, страховом номере индивидуального лицевого счета и контактных данных, указанных в подпункте "а" пункта 1 настоящего согласия;</w:t>
      </w:r>
    </w:p>
    <w:p w:rsidR="00E54CB1" w:rsidRPr="00AC7725" w:rsidRDefault="005631A3" w:rsidP="00E54CB1">
      <w:pPr>
        <w:tabs>
          <w:tab w:val="left" w:pos="894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в) организации, размещающей биометрические персональные данные в единой биометрической</w:t>
      </w:r>
      <w:r w:rsidR="00E54CB1">
        <w:rPr>
          <w:color w:val="000000"/>
        </w:rPr>
        <w:t xml:space="preserve"> </w:t>
      </w:r>
      <w:r w:rsidRPr="00AC7725">
        <w:rPr>
          <w:color w:val="000000"/>
        </w:rPr>
        <w:t>системе, персональные данные в единой системе идентификации и аутентификации,</w:t>
      </w:r>
      <w:r w:rsidR="00E54CB1">
        <w:rPr>
          <w:color w:val="000000"/>
        </w:rPr>
        <w:t xml:space="preserve"> </w:t>
      </w:r>
      <w:r w:rsidR="00E54CB1" w:rsidRPr="005631A3">
        <w:rPr>
          <w:color w:val="000000"/>
          <w:u w:val="single"/>
        </w:rPr>
        <w:t>  </w:t>
      </w:r>
      <w:r w:rsidR="00E54CB1" w:rsidRPr="005631A3">
        <w:rPr>
          <w:color w:val="000000"/>
          <w:u w:val="single"/>
        </w:rPr>
        <w:tab/>
        <w:t>  </w:t>
      </w:r>
    </w:p>
    <w:p w:rsidR="00E54CB1" w:rsidRPr="005631A3" w:rsidRDefault="00E54CB1" w:rsidP="006F3850">
      <w:pPr>
        <w:tabs>
          <w:tab w:val="left" w:pos="8889"/>
        </w:tabs>
        <w:autoSpaceDE w:val="0"/>
        <w:autoSpaceDN w:val="0"/>
        <w:adjustRightInd w:val="0"/>
        <w:spacing w:before="10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</w:p>
    <w:p w:rsidR="005631A3" w:rsidRPr="00E54CB1" w:rsidRDefault="005631A3" w:rsidP="00E54CB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E54CB1">
        <w:rPr>
          <w:color w:val="000000"/>
          <w:sz w:val="20"/>
          <w:szCs w:val="20"/>
        </w:rPr>
        <w:t>(полное наименование юридического лица)</w:t>
      </w:r>
    </w:p>
    <w:p w:rsidR="00E54CB1" w:rsidRPr="00AC7725" w:rsidRDefault="00E54CB1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>
        <w:rPr>
          <w:color w:val="000000"/>
        </w:rPr>
        <w:t>н</w:t>
      </w:r>
      <w:r w:rsidR="005631A3" w:rsidRPr="00AC7725">
        <w:rPr>
          <w:color w:val="000000"/>
        </w:rPr>
        <w:t>аходящейся</w:t>
      </w:r>
      <w:r>
        <w:rPr>
          <w:color w:val="000000"/>
        </w:rPr>
        <w:t xml:space="preserve"> </w:t>
      </w: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E54CB1" w:rsidRPr="00AC7725" w:rsidRDefault="00E54CB1" w:rsidP="00E54CB1">
      <w:pPr>
        <w:tabs>
          <w:tab w:val="left" w:pos="8735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Pr="005631A3">
        <w:rPr>
          <w:color w:val="000000"/>
        </w:rPr>
        <w:t>,</w:t>
      </w:r>
      <w:r>
        <w:rPr>
          <w:color w:val="000000"/>
        </w:rPr>
        <w:t xml:space="preserve"> </w:t>
      </w:r>
      <w:r w:rsidRPr="00AC7725">
        <w:rPr>
          <w:color w:val="000000"/>
        </w:rPr>
        <w:t>-</w:t>
      </w:r>
    </w:p>
    <w:p w:rsidR="005631A3" w:rsidRPr="00E54CB1" w:rsidRDefault="005631A3" w:rsidP="00E54CB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E54CB1">
        <w:rPr>
          <w:color w:val="000000"/>
          <w:sz w:val="20"/>
          <w:szCs w:val="20"/>
        </w:rPr>
        <w:t>(место нахождения и адрес юридического лица)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AC7725">
        <w:rPr>
          <w:color w:val="000000"/>
        </w:rPr>
        <w:t>на обработку персональных данных, указанных в подпунктах "а" и "б" пункта 1 настоящего согласия.</w:t>
      </w:r>
    </w:p>
    <w:p w:rsidR="005631A3" w:rsidRPr="00AC7725" w:rsidRDefault="005631A3" w:rsidP="00A31EFD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4. Для достижения цели, указанной в пункте 3 настоящего согласия, соглашаюсь со следующим:</w:t>
      </w:r>
    </w:p>
    <w:p w:rsidR="00E54CB1" w:rsidRPr="00AC7725" w:rsidRDefault="005631A3" w:rsidP="006F3850">
      <w:pPr>
        <w:tabs>
          <w:tab w:val="left" w:pos="8945"/>
        </w:tabs>
        <w:autoSpaceDE w:val="0"/>
        <w:autoSpaceDN w:val="0"/>
        <w:adjustRightInd w:val="0"/>
        <w:spacing w:before="100"/>
        <w:ind w:firstLine="567"/>
        <w:jc w:val="both"/>
        <w:rPr>
          <w:color w:val="000000"/>
        </w:rPr>
      </w:pPr>
      <w:r w:rsidRPr="00AC7725">
        <w:rPr>
          <w:color w:val="000000"/>
        </w:rPr>
        <w:t>а) оператор единой системы идентификации и аутентификации вправе поручить обработку</w:t>
      </w:r>
      <w:r w:rsidR="00E54CB1">
        <w:rPr>
          <w:color w:val="000000"/>
        </w:rPr>
        <w:t xml:space="preserve"> </w:t>
      </w:r>
      <w:r w:rsidRPr="00AC7725">
        <w:rPr>
          <w:color w:val="000000"/>
        </w:rPr>
        <w:t>персональных данных, указанных в подпункте "а" пункта 1 настоящего согласия,</w:t>
      </w:r>
      <w:r w:rsidR="00E54CB1">
        <w:rPr>
          <w:color w:val="000000"/>
        </w:rPr>
        <w:t xml:space="preserve"> </w:t>
      </w:r>
      <w:r w:rsidR="00E54CB1" w:rsidRPr="005631A3">
        <w:rPr>
          <w:color w:val="000000"/>
          <w:u w:val="single"/>
        </w:rPr>
        <w:t>  </w:t>
      </w:r>
      <w:r w:rsidR="00E54CB1" w:rsidRPr="005631A3">
        <w:rPr>
          <w:color w:val="000000"/>
          <w:u w:val="single"/>
        </w:rPr>
        <w:tab/>
        <w:t>  </w:t>
      </w:r>
    </w:p>
    <w:p w:rsidR="00E54CB1" w:rsidRPr="00AC7725" w:rsidRDefault="00E54CB1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5631A3" w:rsidRPr="00AC7725" w:rsidRDefault="00E54CB1" w:rsidP="00E54CB1">
      <w:pPr>
        <w:tabs>
          <w:tab w:val="left" w:pos="8875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="005631A3" w:rsidRPr="00AC7725">
        <w:rPr>
          <w:color w:val="000000"/>
        </w:rPr>
        <w:t>;</w:t>
      </w:r>
    </w:p>
    <w:p w:rsidR="005631A3" w:rsidRPr="00E54CB1" w:rsidRDefault="005631A3" w:rsidP="006F3850">
      <w:pPr>
        <w:autoSpaceDE w:val="0"/>
        <w:autoSpaceDN w:val="0"/>
        <w:adjustRightInd w:val="0"/>
        <w:spacing w:after="100"/>
        <w:jc w:val="center"/>
        <w:rPr>
          <w:color w:val="000000"/>
          <w:sz w:val="20"/>
          <w:szCs w:val="20"/>
        </w:rPr>
      </w:pPr>
      <w:r w:rsidRPr="00E54CB1">
        <w:rPr>
          <w:color w:val="000000"/>
          <w:sz w:val="20"/>
          <w:szCs w:val="20"/>
        </w:rPr>
        <w:t>(полное наименование, место нахождения и адрес юридического лица)</w:t>
      </w:r>
    </w:p>
    <w:p w:rsidR="00E54CB1" w:rsidRPr="00AC7725" w:rsidRDefault="005631A3" w:rsidP="00E54CB1">
      <w:pPr>
        <w:tabs>
          <w:tab w:val="left" w:pos="894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б) оператор, указанный в подпункте "в" пункта 3 настоящего согласия, вправе поручить обработку</w:t>
      </w:r>
      <w:r w:rsidR="00E54CB1">
        <w:rPr>
          <w:color w:val="000000"/>
        </w:rPr>
        <w:t xml:space="preserve"> </w:t>
      </w:r>
      <w:r w:rsidRPr="00AC7725">
        <w:rPr>
          <w:color w:val="000000"/>
        </w:rPr>
        <w:t>персональных данных, указанных в подпунктах "а" и "б" пункта 1 настоящего согласия,</w:t>
      </w:r>
      <w:r w:rsidR="00E54CB1">
        <w:rPr>
          <w:color w:val="000000"/>
        </w:rPr>
        <w:t xml:space="preserve"> </w:t>
      </w:r>
      <w:r w:rsidR="00E54CB1" w:rsidRPr="005631A3">
        <w:rPr>
          <w:color w:val="000000"/>
          <w:u w:val="single"/>
        </w:rPr>
        <w:t>  </w:t>
      </w:r>
      <w:r w:rsidR="00E54CB1" w:rsidRPr="005631A3">
        <w:rPr>
          <w:color w:val="000000"/>
          <w:u w:val="single"/>
        </w:rPr>
        <w:tab/>
        <w:t>  </w:t>
      </w:r>
    </w:p>
    <w:p w:rsidR="00E54CB1" w:rsidRPr="00AC7725" w:rsidRDefault="00E54CB1" w:rsidP="006F3850">
      <w:pPr>
        <w:tabs>
          <w:tab w:val="left" w:pos="8945"/>
        </w:tabs>
        <w:autoSpaceDE w:val="0"/>
        <w:autoSpaceDN w:val="0"/>
        <w:adjustRightInd w:val="0"/>
        <w:spacing w:before="100" w:after="10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</w:p>
    <w:p w:rsidR="005631A3" w:rsidRPr="00AC7725" w:rsidRDefault="00E54CB1" w:rsidP="00E54CB1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5631A3">
        <w:rPr>
          <w:color w:val="000000"/>
          <w:u w:val="single"/>
        </w:rPr>
        <w:t>  </w:t>
      </w:r>
      <w:r w:rsidRPr="005631A3">
        <w:rPr>
          <w:color w:val="000000"/>
          <w:u w:val="single"/>
        </w:rPr>
        <w:tab/>
        <w:t>  </w:t>
      </w:r>
      <w:r w:rsidR="005631A3" w:rsidRPr="00AC7725">
        <w:rPr>
          <w:color w:val="000000"/>
        </w:rPr>
        <w:t>.</w:t>
      </w:r>
    </w:p>
    <w:p w:rsidR="005631A3" w:rsidRPr="00E54CB1" w:rsidRDefault="005631A3" w:rsidP="00E54CB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E54CB1">
        <w:rPr>
          <w:color w:val="000000"/>
          <w:sz w:val="20"/>
          <w:szCs w:val="20"/>
        </w:rPr>
        <w:t>(полное наименование, место нахождения и адрес юридического лица)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5. Настоящее согласие действует со дня его подписания.</w:t>
      </w:r>
    </w:p>
    <w:p w:rsidR="005631A3" w:rsidRPr="00AC7725" w:rsidRDefault="005631A3" w:rsidP="00A31EFD">
      <w:pPr>
        <w:keepNext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6. Действие настоящего согласия прекращается: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а) в части обработки персональных данных оператором единой системы идентификации и аутентификации - в день удаления указанным оператором учетной записи физического лица в единой системе идентификации и аутентификации на основании заявления физического лица об удалении указанной учетной записи;</w:t>
      </w:r>
    </w:p>
    <w:p w:rsidR="005631A3" w:rsidRPr="00AC7725" w:rsidRDefault="005631A3" w:rsidP="00E54CB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б) в части обработки биометрических персональных данных и персональных данных оператором единой биометрической системы:</w:t>
      </w:r>
    </w:p>
    <w:p w:rsidR="005631A3" w:rsidRPr="00AC7725" w:rsidRDefault="005631A3" w:rsidP="006F3850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в день, следующий за днем истечения срока использования биометрических персональных данных, размещенных в единой биометрической системе, установленного законодательством Российской Федерации, при условии, что физическое лицо в течение указанного срока не представило оператору единой биометрической системы отзыв настоящего согласия либо требование об уничтожении или удалении биометрических персональных данных;</w:t>
      </w:r>
    </w:p>
    <w:p w:rsidR="005631A3" w:rsidRPr="00AC7725" w:rsidRDefault="005631A3" w:rsidP="00E54CB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в срок, установленный частью 5 статьи 21 Федерального закона "О персональных данных", в случае отзыва настоящего согласия у оператора единой биометрической системы либо в день представления указанному оператору требования об уничтожении или удалении биометрических персональных данных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5631A3" w:rsidRPr="00AC7725" w:rsidRDefault="005631A3" w:rsidP="006F3850">
      <w:pPr>
        <w:keepLines/>
        <w:autoSpaceDE w:val="0"/>
        <w:autoSpaceDN w:val="0"/>
        <w:adjustRightInd w:val="0"/>
        <w:spacing w:before="100" w:after="100"/>
        <w:ind w:firstLine="567"/>
        <w:jc w:val="both"/>
        <w:rPr>
          <w:color w:val="000000"/>
        </w:rPr>
      </w:pPr>
      <w:r w:rsidRPr="00AC7725">
        <w:rPr>
          <w:color w:val="000000"/>
        </w:rPr>
        <w:t>в) в части обработки биометрических персональных данных и персональных данных оператором, указанным в подпункте "в" пункта 3 настоящего согласия, - по достижении цели их обработки (размещение биометрических персональных данных в единой биометрической системе, персональных данных в единой системе идентификации и аутентификации).</w:t>
      </w:r>
    </w:p>
    <w:p w:rsidR="005631A3" w:rsidRPr="00AC7725" w:rsidRDefault="005631A3" w:rsidP="00E54CB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7725">
        <w:rPr>
          <w:color w:val="000000"/>
        </w:rPr>
        <w:t>7. Подтверждаю, что проинформирован(-а) о возможности отзыва настоящего согласия.</w:t>
      </w:r>
    </w:p>
    <w:p w:rsidR="005631A3" w:rsidRDefault="005631A3" w:rsidP="003B34EC">
      <w:pPr>
        <w:autoSpaceDE w:val="0"/>
        <w:autoSpaceDN w:val="0"/>
        <w:adjustRightInd w:val="0"/>
        <w:jc w:val="both"/>
        <w:rPr>
          <w:color w:val="000000"/>
        </w:rPr>
      </w:pPr>
    </w:p>
    <w:p w:rsidR="00E54CB1" w:rsidRPr="00AC7725" w:rsidRDefault="00E54CB1" w:rsidP="003B34EC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850"/>
        <w:gridCol w:w="5669"/>
      </w:tblGrid>
      <w:tr w:rsidR="00AC7725" w:rsidRPr="00AC7725" w:rsidTr="00E54CB1"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C7725" w:rsidRPr="00AC7725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725" w:rsidRPr="00AC7725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C7725" w:rsidRPr="00AC7725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725" w:rsidRPr="00E54CB1" w:rsidTr="00E54CB1"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C7725" w:rsidRPr="00E54CB1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54CB1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C7725" w:rsidRPr="00E54CB1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C7725" w:rsidRPr="00E54CB1" w:rsidRDefault="00AC7725" w:rsidP="00E54C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54CB1">
              <w:rPr>
                <w:color w:val="000000"/>
                <w:sz w:val="20"/>
                <w:szCs w:val="20"/>
              </w:rPr>
              <w:t>(фамилия, имя, отчество (при наличии) полностью)</w:t>
            </w:r>
          </w:p>
        </w:tc>
      </w:tr>
    </w:tbl>
    <w:p w:rsidR="005631A3" w:rsidRPr="00AC7725" w:rsidRDefault="005631A3" w:rsidP="009F1B40">
      <w:pPr>
        <w:autoSpaceDE w:val="0"/>
        <w:autoSpaceDN w:val="0"/>
        <w:adjustRightInd w:val="0"/>
        <w:jc w:val="right"/>
        <w:rPr>
          <w:color w:val="000000"/>
        </w:rPr>
      </w:pPr>
    </w:p>
    <w:p w:rsidR="005631A3" w:rsidRPr="00AC7725" w:rsidRDefault="005631A3" w:rsidP="009F1B40">
      <w:pPr>
        <w:tabs>
          <w:tab w:val="left" w:pos="1985"/>
        </w:tabs>
        <w:autoSpaceDE w:val="0"/>
        <w:autoSpaceDN w:val="0"/>
        <w:adjustRightInd w:val="0"/>
        <w:jc w:val="right"/>
        <w:rPr>
          <w:color w:val="000000"/>
        </w:rPr>
      </w:pPr>
      <w:r w:rsidRPr="00AC7725">
        <w:rPr>
          <w:color w:val="000000"/>
        </w:rPr>
        <w:t>"</w:t>
      </w:r>
      <w:r w:rsidR="00964E02" w:rsidRPr="009F1B40">
        <w:rPr>
          <w:color w:val="000000"/>
          <w:u w:val="single"/>
        </w:rPr>
        <w:t>    </w:t>
      </w:r>
      <w:r w:rsidRPr="00AC7725">
        <w:rPr>
          <w:color w:val="000000"/>
        </w:rPr>
        <w:t>"</w:t>
      </w:r>
      <w:r w:rsidR="00964E02">
        <w:rPr>
          <w:color w:val="000000"/>
        </w:rPr>
        <w:t xml:space="preserve"> </w:t>
      </w:r>
      <w:r w:rsidR="009F1B40" w:rsidRPr="009F1B40">
        <w:rPr>
          <w:color w:val="000000"/>
          <w:u w:val="single"/>
        </w:rPr>
        <w:t>  </w:t>
      </w:r>
      <w:r w:rsidR="009F1B40">
        <w:rPr>
          <w:color w:val="000000"/>
          <w:u w:val="single"/>
        </w:rPr>
        <w:tab/>
      </w:r>
      <w:r w:rsidR="009F1B40" w:rsidRPr="009F1B40">
        <w:rPr>
          <w:color w:val="000000"/>
          <w:u w:val="single"/>
        </w:rPr>
        <w:t>  </w:t>
      </w:r>
      <w:r w:rsidR="00964E02">
        <w:rPr>
          <w:color w:val="000000"/>
        </w:rPr>
        <w:t xml:space="preserve"> </w:t>
      </w:r>
      <w:r w:rsidRPr="00AC7725">
        <w:rPr>
          <w:color w:val="000000"/>
        </w:rPr>
        <w:t>20</w:t>
      </w:r>
      <w:r w:rsidR="009F1B40" w:rsidRPr="009F1B40">
        <w:rPr>
          <w:color w:val="000000"/>
          <w:u w:val="single"/>
        </w:rPr>
        <w:t>    </w:t>
      </w:r>
      <w:r w:rsidR="00964E02">
        <w:rPr>
          <w:color w:val="000000"/>
        </w:rPr>
        <w:t xml:space="preserve"> </w:t>
      </w:r>
      <w:r w:rsidRPr="00AC7725">
        <w:rPr>
          <w:color w:val="000000"/>
        </w:rPr>
        <w:t>г.</w:t>
      </w:r>
    </w:p>
    <w:p w:rsidR="00FE6B39" w:rsidRPr="00AC7725" w:rsidRDefault="00FE6B39" w:rsidP="003B34EC">
      <w:pPr>
        <w:autoSpaceDE w:val="0"/>
        <w:autoSpaceDN w:val="0"/>
        <w:adjustRightInd w:val="0"/>
        <w:jc w:val="both"/>
        <w:rPr>
          <w:color w:val="000000"/>
        </w:rPr>
      </w:pPr>
    </w:p>
    <w:p w:rsidR="00AC7725" w:rsidRPr="003B34EC" w:rsidRDefault="00AC7725" w:rsidP="003B34EC">
      <w:pPr>
        <w:jc w:val="both"/>
      </w:pPr>
    </w:p>
    <w:sectPr w:rsidR="00AC7725" w:rsidRPr="003B34EC" w:rsidSect="005631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  <w:endnote w:id="1">
    <w:p w:rsidR="005631A3" w:rsidRDefault="005631A3" w:rsidP="009F1B40">
      <w:pPr>
        <w:pStyle w:val="a6"/>
        <w:jc w:val="both"/>
      </w:pPr>
      <w:r>
        <w:rPr>
          <w:rStyle w:val="a8"/>
        </w:rPr>
        <w:t>1</w:t>
      </w:r>
      <w:r w:rsidR="006F3850">
        <w:t> </w:t>
      </w:r>
      <w:r w:rsidRPr="00AC7725">
        <w:rPr>
          <w:color w:val="000000"/>
        </w:rPr>
        <w:t>В отношении гражданина Российской Федерации указывается паспорт гражданина Российской Федерации.</w:t>
      </w:r>
    </w:p>
  </w:endnote>
  <w:endnote w:id="2">
    <w:p w:rsidR="00756F11" w:rsidRDefault="00756F11" w:rsidP="009F1B40">
      <w:pPr>
        <w:pStyle w:val="a6"/>
        <w:jc w:val="both"/>
      </w:pPr>
      <w:r>
        <w:rPr>
          <w:rStyle w:val="a8"/>
        </w:rPr>
        <w:t>2</w:t>
      </w:r>
      <w:r w:rsidR="006F3850">
        <w:t> </w:t>
      </w:r>
      <w:r w:rsidRPr="00AC7725">
        <w:rPr>
          <w:color w:val="000000"/>
        </w:rPr>
        <w:t>В случае предоставления согласия на размещение и обработку своих персональных данных указывается слово "себя". В случае предоставления согласия на размещение и обработку персональных данных несовершеннолетнего лица указывается слово "несовершеннолетнего".</w:t>
      </w:r>
    </w:p>
  </w:endnote>
  <w:endnote w:id="3">
    <w:p w:rsidR="00422DC2" w:rsidRDefault="00422DC2" w:rsidP="009F1B40">
      <w:pPr>
        <w:pStyle w:val="a6"/>
        <w:jc w:val="both"/>
      </w:pPr>
      <w:r>
        <w:rPr>
          <w:rStyle w:val="a8"/>
        </w:rPr>
        <w:t>3</w:t>
      </w:r>
      <w:r w:rsidR="006F3850">
        <w:t> </w:t>
      </w:r>
      <w:r w:rsidRPr="00AC7725">
        <w:rPr>
          <w:color w:val="000000"/>
        </w:rPr>
        <w:t>Пункт 2 заполняется в случае предоставления согласия на размещение и обработку персональных данных несовершеннолетнего лица.</w:t>
      </w:r>
    </w:p>
  </w:endnote>
  <w:endnote w:id="4">
    <w:p w:rsidR="00422DC2" w:rsidRDefault="00422DC2" w:rsidP="009F1B40">
      <w:pPr>
        <w:pStyle w:val="a6"/>
        <w:jc w:val="both"/>
      </w:pPr>
      <w:r>
        <w:rPr>
          <w:rStyle w:val="a8"/>
        </w:rPr>
        <w:t>4</w:t>
      </w:r>
      <w:r>
        <w:t xml:space="preserve"> </w:t>
      </w:r>
      <w:r w:rsidRPr="00AC7725">
        <w:rPr>
          <w:color w:val="000000"/>
        </w:rPr>
        <w:t>В случае отсутствия регистрации в единой системе идентификации и аутентификации.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A31EFD">
      <w:rPr>
        <w:rStyle w:val="a4"/>
        <w:noProof/>
        <w:sz w:val="20"/>
        <w:szCs w:val="20"/>
      </w:rPr>
      <w:t>4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14732"/>
    <w:rsid w:val="0001540A"/>
    <w:rsid w:val="00023CAD"/>
    <w:rsid w:val="00024031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0B30"/>
    <w:rsid w:val="00133C0F"/>
    <w:rsid w:val="001373FF"/>
    <w:rsid w:val="00143C17"/>
    <w:rsid w:val="0014535C"/>
    <w:rsid w:val="00145D6A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C7043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D5453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921FE"/>
    <w:rsid w:val="00394100"/>
    <w:rsid w:val="0039669B"/>
    <w:rsid w:val="003B34EC"/>
    <w:rsid w:val="003B4503"/>
    <w:rsid w:val="003B603C"/>
    <w:rsid w:val="003B69E8"/>
    <w:rsid w:val="003B7DBC"/>
    <w:rsid w:val="003C50E1"/>
    <w:rsid w:val="003C6541"/>
    <w:rsid w:val="003D2889"/>
    <w:rsid w:val="003D2F8A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DC2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22155"/>
    <w:rsid w:val="005221D8"/>
    <w:rsid w:val="00530764"/>
    <w:rsid w:val="005370C6"/>
    <w:rsid w:val="00537718"/>
    <w:rsid w:val="0054646A"/>
    <w:rsid w:val="00555634"/>
    <w:rsid w:val="00561E6B"/>
    <w:rsid w:val="005631A3"/>
    <w:rsid w:val="005635D3"/>
    <w:rsid w:val="00565273"/>
    <w:rsid w:val="00565A4E"/>
    <w:rsid w:val="00570747"/>
    <w:rsid w:val="00572366"/>
    <w:rsid w:val="0057237E"/>
    <w:rsid w:val="00582504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66C59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F1593"/>
    <w:rsid w:val="006F1CFC"/>
    <w:rsid w:val="006F3307"/>
    <w:rsid w:val="006F3850"/>
    <w:rsid w:val="006F3909"/>
    <w:rsid w:val="00700216"/>
    <w:rsid w:val="007007DA"/>
    <w:rsid w:val="00703A11"/>
    <w:rsid w:val="00716CBD"/>
    <w:rsid w:val="00717CB6"/>
    <w:rsid w:val="00735EC4"/>
    <w:rsid w:val="007368F5"/>
    <w:rsid w:val="00745496"/>
    <w:rsid w:val="007470DF"/>
    <w:rsid w:val="00755F58"/>
    <w:rsid w:val="00756F11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4E02"/>
    <w:rsid w:val="009674AA"/>
    <w:rsid w:val="00972D1C"/>
    <w:rsid w:val="00981502"/>
    <w:rsid w:val="0098311C"/>
    <w:rsid w:val="009855C5"/>
    <w:rsid w:val="009964B0"/>
    <w:rsid w:val="009976B4"/>
    <w:rsid w:val="009B0A94"/>
    <w:rsid w:val="009B59BE"/>
    <w:rsid w:val="009B5AE8"/>
    <w:rsid w:val="009B646A"/>
    <w:rsid w:val="009C0009"/>
    <w:rsid w:val="009D27EE"/>
    <w:rsid w:val="009D6C06"/>
    <w:rsid w:val="009E13E7"/>
    <w:rsid w:val="009E7B75"/>
    <w:rsid w:val="009F1B40"/>
    <w:rsid w:val="009F21D5"/>
    <w:rsid w:val="009F548C"/>
    <w:rsid w:val="009F5FD0"/>
    <w:rsid w:val="009F6020"/>
    <w:rsid w:val="009F71EE"/>
    <w:rsid w:val="00A03FAB"/>
    <w:rsid w:val="00A116F1"/>
    <w:rsid w:val="00A21AFA"/>
    <w:rsid w:val="00A31EFD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0D93"/>
    <w:rsid w:val="00A94285"/>
    <w:rsid w:val="00A95FC8"/>
    <w:rsid w:val="00A967E4"/>
    <w:rsid w:val="00A97BEF"/>
    <w:rsid w:val="00AA1BF1"/>
    <w:rsid w:val="00AB00DF"/>
    <w:rsid w:val="00AC3512"/>
    <w:rsid w:val="00AC7725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138F1"/>
    <w:rsid w:val="00C232C5"/>
    <w:rsid w:val="00C26089"/>
    <w:rsid w:val="00C30879"/>
    <w:rsid w:val="00C361E8"/>
    <w:rsid w:val="00C445E2"/>
    <w:rsid w:val="00C478D6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868CF"/>
    <w:rsid w:val="00D91CF0"/>
    <w:rsid w:val="00D92370"/>
    <w:rsid w:val="00D92BFA"/>
    <w:rsid w:val="00D95885"/>
    <w:rsid w:val="00DA2C50"/>
    <w:rsid w:val="00DA3800"/>
    <w:rsid w:val="00DA4D61"/>
    <w:rsid w:val="00DC14A3"/>
    <w:rsid w:val="00DC35C4"/>
    <w:rsid w:val="00DC5D99"/>
    <w:rsid w:val="00DC65C5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54CB1"/>
    <w:rsid w:val="00E56AB3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E4250"/>
    <w:rsid w:val="00FE6B39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AC3FC-33F9-4A34-9C49-CF8F9E1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paragraph" w:styleId="a6">
    <w:name w:val="endnote text"/>
    <w:basedOn w:val="a"/>
    <w:link w:val="a7"/>
    <w:rsid w:val="005631A3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5631A3"/>
  </w:style>
  <w:style w:type="character" w:styleId="a8">
    <w:name w:val="endnote reference"/>
    <w:basedOn w:val="a0"/>
    <w:rsid w:val="00563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51C7-84C8-453C-893F-7E94CD16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881</Words>
  <Characters>6260</Characters>
  <Application>Microsoft Office Word</Application>
  <DocSecurity>0</DocSecurity>
  <Lines>158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29</cp:revision>
  <dcterms:created xsi:type="dcterms:W3CDTF">2024-06-24T10:15:00Z</dcterms:created>
  <dcterms:modified xsi:type="dcterms:W3CDTF">2025-10-01T20:58:00Z</dcterms:modified>
</cp:coreProperties>
</file>